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8" w:rsidRDefault="004C3738" w:rsidP="004C3738">
      <w:pPr>
        <w:ind w:left="1800"/>
        <w:rPr>
          <w:b/>
        </w:rPr>
      </w:pPr>
      <w:r>
        <w:rPr>
          <w:b/>
        </w:rPr>
        <w:t>ВТОРОЙ ИНОСТРАННЫЙ ЯЗЫК. ИСПАНСКИЙ.</w:t>
      </w:r>
    </w:p>
    <w:p w:rsidR="004C3738" w:rsidRDefault="004C3738" w:rsidP="004C3738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Личностные результаты.</w:t>
      </w:r>
    </w:p>
    <w:p w:rsidR="004C3738" w:rsidRDefault="004C3738" w:rsidP="004C3738">
      <w:pPr>
        <w:jc w:val="both"/>
      </w:pPr>
      <w:r>
        <w:t>Личностными результатами изучения курса являются:</w:t>
      </w:r>
    </w:p>
    <w:p w:rsidR="004C3738" w:rsidRDefault="004C3738" w:rsidP="004C3738">
      <w:pPr>
        <w:jc w:val="both"/>
      </w:pPr>
      <w: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C3738" w:rsidRDefault="004C3738" w:rsidP="004C3738">
      <w:pPr>
        <w:jc w:val="both"/>
      </w:pPr>
      <w:r>
        <w:t>-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4C3738" w:rsidRDefault="004C3738" w:rsidP="004C3738">
      <w:pPr>
        <w:jc w:val="both"/>
      </w:pPr>
      <w:r>
        <w:t>- формирование общекультурной и этнической идентичности как составляющих гражданской идентичности личности;</w:t>
      </w:r>
    </w:p>
    <w:p w:rsidR="004C3738" w:rsidRDefault="004C3738" w:rsidP="004C3738">
      <w:pPr>
        <w:jc w:val="both"/>
      </w:pPr>
      <w: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C3738" w:rsidRDefault="004C3738" w:rsidP="004C3738">
      <w:pPr>
        <w:jc w:val="both"/>
      </w:pPr>
      <w: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C3738" w:rsidRDefault="004C3738" w:rsidP="004C3738">
      <w:pPr>
        <w:jc w:val="both"/>
      </w:pPr>
    </w:p>
    <w:p w:rsidR="004C3738" w:rsidRDefault="004C3738" w:rsidP="004C3738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4C3738" w:rsidRDefault="004C3738" w:rsidP="004C3738">
      <w:pPr>
        <w:jc w:val="both"/>
      </w:pPr>
      <w: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738" w:rsidRDefault="004C3738" w:rsidP="004C3738">
      <w:pPr>
        <w:jc w:val="both"/>
      </w:pPr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738" w:rsidRDefault="004C3738" w:rsidP="004C3738">
      <w:pPr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738" w:rsidRDefault="004C3738" w:rsidP="004C3738">
      <w:pPr>
        <w:jc w:val="both"/>
      </w:pPr>
      <w:r>
        <w:t>- умение оценивать правильность выполнения учебной задачи, собственные возможности её решения;</w:t>
      </w:r>
    </w:p>
    <w:p w:rsidR="004C3738" w:rsidRDefault="004C3738" w:rsidP="004C3738">
      <w:pPr>
        <w:jc w:val="both"/>
      </w:pPr>
      <w: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738" w:rsidRDefault="004C3738" w:rsidP="004C3738">
      <w:pPr>
        <w:jc w:val="both"/>
      </w:pPr>
      <w:r>
        <w:t>- умение определять понятия, создавать обобщения,  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 строить  логическое рассуждение, умозаключени</w:t>
      </w:r>
      <w:proofErr w:type="gramStart"/>
      <w:r>
        <w:t>е(</w:t>
      </w:r>
      <w:proofErr w:type="gramEnd"/>
      <w:r>
        <w:t>индуктивное, дедуктивное и по аналогии) и делать выводы;</w:t>
      </w:r>
    </w:p>
    <w:p w:rsidR="004C3738" w:rsidRDefault="004C3738" w:rsidP="004C3738">
      <w:pPr>
        <w:jc w:val="both"/>
      </w:pPr>
      <w: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C3738" w:rsidRDefault="004C3738" w:rsidP="004C3738">
      <w:pPr>
        <w:jc w:val="both"/>
      </w:pPr>
      <w:r>
        <w:t>- смысловое чтение;</w:t>
      </w:r>
    </w:p>
    <w:p w:rsidR="004C3738" w:rsidRDefault="004C3738" w:rsidP="004C3738">
      <w:pPr>
        <w:jc w:val="both"/>
      </w:pPr>
      <w: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C3738" w:rsidRDefault="004C3738" w:rsidP="004C3738">
      <w:pPr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4C3738" w:rsidRDefault="004C3738" w:rsidP="004C3738">
      <w:pPr>
        <w:jc w:val="both"/>
      </w:pPr>
      <w:r>
        <w:t xml:space="preserve">- формирование и развитие компетентности в области использования информационно-коммуникационных технологий </w:t>
      </w:r>
    </w:p>
    <w:p w:rsidR="004C3738" w:rsidRDefault="004C3738" w:rsidP="004C3738">
      <w:pPr>
        <w:jc w:val="center"/>
        <w:rPr>
          <w:b/>
        </w:rPr>
      </w:pPr>
    </w:p>
    <w:p w:rsidR="004C3738" w:rsidRDefault="004C3738" w:rsidP="004C3738">
      <w:pPr>
        <w:rPr>
          <w:b/>
        </w:rPr>
      </w:pPr>
      <w:r>
        <w:rPr>
          <w:b/>
        </w:rPr>
        <w:lastRenderedPageBreak/>
        <w:t>Предметные результаты.</w:t>
      </w:r>
    </w:p>
    <w:p w:rsidR="004C3738" w:rsidRDefault="004C3738" w:rsidP="004C3738">
      <w:r>
        <w:t>Обучающийся </w:t>
      </w:r>
      <w:r>
        <w:rPr>
          <w:b/>
          <w:bCs/>
        </w:rPr>
        <w:t>научится:</w:t>
      </w:r>
    </w:p>
    <w:p w:rsidR="004C3738" w:rsidRDefault="004C3738" w:rsidP="004C3738">
      <w:r>
        <w:rPr>
          <w:b/>
          <w:bCs/>
        </w:rPr>
        <w:t>Говорение. Диалогическая речь</w:t>
      </w:r>
    </w:p>
    <w:p w:rsidR="004C3738" w:rsidRDefault="004C3738" w:rsidP="004C3738">
      <w:pPr>
        <w:numPr>
          <w:ilvl w:val="0"/>
          <w:numId w:val="1"/>
        </w:numPr>
      </w:pPr>
      <w: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  <w:i/>
          <w:iCs/>
        </w:rPr>
        <w:t> </w:t>
      </w:r>
      <w:r>
        <w:rPr>
          <w:b/>
          <w:bCs/>
        </w:rPr>
        <w:t>получит возможность научиться:</w:t>
      </w:r>
    </w:p>
    <w:p w:rsidR="004C3738" w:rsidRDefault="004C3738" w:rsidP="004C3738">
      <w:pPr>
        <w:numPr>
          <w:ilvl w:val="0"/>
          <w:numId w:val="2"/>
        </w:numPr>
      </w:pPr>
      <w:r>
        <w:t>вести диалог-обмен мнениями;</w:t>
      </w:r>
    </w:p>
    <w:p w:rsidR="004C3738" w:rsidRDefault="004C3738" w:rsidP="004C3738">
      <w:pPr>
        <w:numPr>
          <w:ilvl w:val="0"/>
          <w:numId w:val="2"/>
        </w:numPr>
      </w:pPr>
      <w:r>
        <w:t>брать и давать интервью.</w:t>
      </w:r>
    </w:p>
    <w:p w:rsidR="004C3738" w:rsidRDefault="004C3738" w:rsidP="004C3738">
      <w:r>
        <w:rPr>
          <w:b/>
          <w:bCs/>
        </w:rPr>
        <w:t>Говорение. Монологическая речь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pPr>
        <w:numPr>
          <w:ilvl w:val="0"/>
          <w:numId w:val="3"/>
        </w:numPr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C3738" w:rsidRDefault="004C3738" w:rsidP="004C3738">
      <w:pPr>
        <w:numPr>
          <w:ilvl w:val="0"/>
          <w:numId w:val="3"/>
        </w:numPr>
      </w:pPr>
      <w:r>
        <w:t>описывать события с опорой на зрительную наглядность и/или вербальную опору (ключевые слова, план, вопросы);</w:t>
      </w:r>
    </w:p>
    <w:p w:rsidR="004C3738" w:rsidRDefault="004C3738" w:rsidP="004C3738">
      <w:pPr>
        <w:numPr>
          <w:ilvl w:val="0"/>
          <w:numId w:val="3"/>
        </w:numPr>
      </w:pPr>
      <w:r>
        <w:t>давать краткую характеристику реальных людей и литературных персонажей;</w:t>
      </w:r>
    </w:p>
    <w:p w:rsidR="004C3738" w:rsidRDefault="004C3738" w:rsidP="004C3738">
      <w:pPr>
        <w:numPr>
          <w:ilvl w:val="0"/>
          <w:numId w:val="3"/>
        </w:numPr>
      </w:pPr>
      <w:r>
        <w:t>передавать основное содержание прочитанного текста с опорой на текст, ключевые слова/ план/ вопросы;</w:t>
      </w:r>
    </w:p>
    <w:p w:rsidR="004C3738" w:rsidRDefault="004C3738" w:rsidP="004C3738">
      <w:pPr>
        <w:numPr>
          <w:ilvl w:val="0"/>
          <w:numId w:val="3"/>
        </w:numPr>
      </w:pPr>
      <w:r>
        <w:t>описывать картинку/ фото с опорой на ключевые слова/ план/ вопросы.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4"/>
        </w:numPr>
      </w:pPr>
      <w:r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>;</w:t>
      </w:r>
    </w:p>
    <w:p w:rsidR="004C3738" w:rsidRDefault="004C3738" w:rsidP="004C3738">
      <w:pPr>
        <w:numPr>
          <w:ilvl w:val="0"/>
          <w:numId w:val="4"/>
        </w:numPr>
      </w:pPr>
      <w: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4C3738" w:rsidRDefault="004C3738" w:rsidP="004C3738">
      <w:pPr>
        <w:numPr>
          <w:ilvl w:val="0"/>
          <w:numId w:val="4"/>
        </w:numPr>
      </w:pPr>
      <w:r>
        <w:t>кратко высказываться с опорой на нелинейный текст (таблицы, диаграммы, расписание и т.п.)</w:t>
      </w:r>
    </w:p>
    <w:p w:rsidR="004C3738" w:rsidRDefault="004C3738" w:rsidP="004C3738">
      <w:pPr>
        <w:numPr>
          <w:ilvl w:val="0"/>
          <w:numId w:val="4"/>
        </w:numPr>
      </w:pPr>
      <w:r>
        <w:t>кратко излагать результаты выполненной проектной работы.</w:t>
      </w:r>
    </w:p>
    <w:p w:rsidR="004C3738" w:rsidRDefault="004C3738" w:rsidP="004C3738">
      <w:proofErr w:type="spellStart"/>
      <w:r>
        <w:rPr>
          <w:b/>
          <w:bCs/>
        </w:rPr>
        <w:t>Аудирование</w:t>
      </w:r>
      <w:proofErr w:type="spellEnd"/>
    </w:p>
    <w:p w:rsidR="004C3738" w:rsidRDefault="004C3738" w:rsidP="004C3738">
      <w:pPr>
        <w:rPr>
          <w:b/>
          <w:bCs/>
        </w:rPr>
      </w:pPr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r>
        <w:t>• различать на слух и адекватно, без фонематических ошибок, ведущих к сбою коммуникации, произносить все звуки испанского языка;</w:t>
      </w:r>
    </w:p>
    <w:p w:rsidR="004C3738" w:rsidRDefault="004C3738" w:rsidP="004C3738">
      <w:r>
        <w:t>• соблюдать правильное ударение в изученных словах;</w:t>
      </w:r>
    </w:p>
    <w:p w:rsidR="004C3738" w:rsidRDefault="004C3738" w:rsidP="004C3738">
      <w:r>
        <w:t>• различать коммуникативные типы предложения по интонации;</w:t>
      </w:r>
    </w:p>
    <w:p w:rsidR="004C3738" w:rsidRDefault="004C3738" w:rsidP="004C3738">
      <w: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C3738" w:rsidRDefault="004C3738" w:rsidP="004C3738"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получит возможность научиться:</w:t>
      </w:r>
    </w:p>
    <w:p w:rsidR="004C3738" w:rsidRDefault="004C3738" w:rsidP="004C3738">
      <w:r>
        <w:t>• выражать модальные значения, чувства и эмоции с помощью интонации;</w:t>
      </w:r>
    </w:p>
    <w:p w:rsidR="004C3738" w:rsidRDefault="004C3738" w:rsidP="004C3738">
      <w:r>
        <w:t>• различать на слух испанские и латиноамериканские варианты испанского языка.</w:t>
      </w:r>
    </w:p>
    <w:p w:rsidR="004C3738" w:rsidRDefault="004C3738" w:rsidP="004C3738">
      <w:r>
        <w:rPr>
          <w:b/>
          <w:bCs/>
        </w:rPr>
        <w:t>Чтение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pPr>
        <w:numPr>
          <w:ilvl w:val="0"/>
          <w:numId w:val="5"/>
        </w:numPr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C3738" w:rsidRDefault="004C3738" w:rsidP="004C3738">
      <w:pPr>
        <w:numPr>
          <w:ilvl w:val="0"/>
          <w:numId w:val="5"/>
        </w:numPr>
      </w:pPr>
      <w: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4C3738" w:rsidRDefault="004C3738" w:rsidP="004C3738">
      <w:pPr>
        <w:numPr>
          <w:ilvl w:val="0"/>
          <w:numId w:val="5"/>
        </w:numPr>
      </w:pPr>
      <w: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6"/>
        </w:numPr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4C3738" w:rsidRDefault="004C3738" w:rsidP="004C3738">
      <w:pPr>
        <w:numPr>
          <w:ilvl w:val="0"/>
          <w:numId w:val="6"/>
        </w:numPr>
      </w:pPr>
      <w:r>
        <w:lastRenderedPageBreak/>
        <w:t>восстанавливать текст из разрозненных абзацев или путем добавления выпущенных фрагментов.</w:t>
      </w:r>
    </w:p>
    <w:p w:rsidR="004C3738" w:rsidRDefault="004C3738" w:rsidP="004C3738">
      <w:r>
        <w:rPr>
          <w:b/>
          <w:bCs/>
        </w:rPr>
        <w:t>Письменная речь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pPr>
        <w:numPr>
          <w:ilvl w:val="0"/>
          <w:numId w:val="7"/>
        </w:numPr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4C3738" w:rsidRDefault="004C3738" w:rsidP="004C3738">
      <w:pPr>
        <w:numPr>
          <w:ilvl w:val="0"/>
          <w:numId w:val="7"/>
        </w:numPr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4C3738" w:rsidRDefault="004C3738" w:rsidP="004C3738">
      <w:pPr>
        <w:numPr>
          <w:ilvl w:val="0"/>
          <w:numId w:val="7"/>
        </w:numPr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4C3738" w:rsidRDefault="004C3738" w:rsidP="004C3738">
      <w:pPr>
        <w:numPr>
          <w:ilvl w:val="0"/>
          <w:numId w:val="7"/>
        </w:numPr>
      </w:pPr>
      <w:r>
        <w:t>писать небольшие письменные высказывания с опорой на образец/ план.</w:t>
      </w:r>
    </w:p>
    <w:p w:rsidR="004C3738" w:rsidRDefault="004C3738" w:rsidP="004C3738">
      <w:pPr>
        <w:numPr>
          <w:ilvl w:val="0"/>
          <w:numId w:val="7"/>
        </w:numPr>
      </w:pPr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7"/>
        </w:numPr>
      </w:pPr>
      <w:r>
        <w:t>делать краткие выписки из текста с целью их использования в собственных устных высказываниях;</w:t>
      </w:r>
    </w:p>
    <w:p w:rsidR="004C3738" w:rsidRDefault="004C3738" w:rsidP="004C3738">
      <w:pPr>
        <w:numPr>
          <w:ilvl w:val="0"/>
          <w:numId w:val="7"/>
        </w:numPr>
      </w:pPr>
      <w:r>
        <w:t>составлять план/ тезисы устного или письменного сообщения;</w:t>
      </w:r>
    </w:p>
    <w:p w:rsidR="004C3738" w:rsidRDefault="004C3738" w:rsidP="004C3738">
      <w:pPr>
        <w:numPr>
          <w:ilvl w:val="0"/>
          <w:numId w:val="7"/>
        </w:numPr>
      </w:pPr>
      <w:r>
        <w:t>писать небольшое письменное высказывание с опорой на нелинейный текст (таблицы, диаграммы и т.п.).</w:t>
      </w:r>
    </w:p>
    <w:p w:rsidR="004C3738" w:rsidRDefault="004C3738" w:rsidP="004C3738">
      <w:r>
        <w:rPr>
          <w:b/>
          <w:bCs/>
        </w:rPr>
        <w:t>Орфография и пунктуация</w:t>
      </w:r>
    </w:p>
    <w:p w:rsidR="004C3738" w:rsidRDefault="004C3738" w:rsidP="004C3738">
      <w:r>
        <w:t>Обучающийся </w:t>
      </w:r>
      <w:r>
        <w:rPr>
          <w:b/>
          <w:bCs/>
        </w:rPr>
        <w:t>научится:</w:t>
      </w:r>
    </w:p>
    <w:p w:rsidR="004C3738" w:rsidRDefault="004C3738" w:rsidP="004C3738">
      <w:pPr>
        <w:numPr>
          <w:ilvl w:val="0"/>
          <w:numId w:val="8"/>
        </w:numPr>
      </w:pPr>
      <w:r>
        <w:t>правильно писать изученные слова;</w:t>
      </w:r>
    </w:p>
    <w:p w:rsidR="004C3738" w:rsidRDefault="004C3738" w:rsidP="004C3738">
      <w:pPr>
        <w:numPr>
          <w:ilvl w:val="0"/>
          <w:numId w:val="8"/>
        </w:numPr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C3738" w:rsidRDefault="004C3738" w:rsidP="004C3738">
      <w:pPr>
        <w:numPr>
          <w:ilvl w:val="0"/>
          <w:numId w:val="8"/>
        </w:numPr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C3738" w:rsidRDefault="004C3738" w:rsidP="004C3738">
      <w:proofErr w:type="gramStart"/>
      <w:r>
        <w:t>Обучающийся</w:t>
      </w:r>
      <w:proofErr w:type="gramEnd"/>
      <w:r>
        <w:t> </w:t>
      </w:r>
      <w:r>
        <w:rPr>
          <w:b/>
          <w:bCs/>
        </w:rPr>
        <w:t>получит возможность научиться:</w:t>
      </w:r>
    </w:p>
    <w:p w:rsidR="004C3738" w:rsidRDefault="004C3738" w:rsidP="004C3738">
      <w:pPr>
        <w:numPr>
          <w:ilvl w:val="0"/>
          <w:numId w:val="9"/>
        </w:numPr>
      </w:pPr>
      <w:r>
        <w:t>сравнивать и анализировать буквосочетания испанского языка и их транскрипцию.</w:t>
      </w:r>
    </w:p>
    <w:p w:rsidR="004C3738" w:rsidRDefault="004C3738" w:rsidP="004C3738">
      <w:r>
        <w:rPr>
          <w:b/>
          <w:bCs/>
        </w:rPr>
        <w:t>Фонетическая сторона речи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pPr>
        <w:numPr>
          <w:ilvl w:val="0"/>
          <w:numId w:val="10"/>
        </w:numPr>
      </w:pPr>
      <w:r>
        <w:t>соблюдать правильное ударение в изученных словах;</w:t>
      </w:r>
    </w:p>
    <w:p w:rsidR="004C3738" w:rsidRDefault="004C3738" w:rsidP="004C3738">
      <w:pPr>
        <w:numPr>
          <w:ilvl w:val="0"/>
          <w:numId w:val="10"/>
        </w:numPr>
      </w:pPr>
      <w:r>
        <w:t>различать коммуникативные типы предложений по их интонации.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11"/>
        </w:numPr>
      </w:pPr>
      <w:r>
        <w:t>выражать модальные значения, чувства и эмоции с помощью интонации.</w:t>
      </w:r>
    </w:p>
    <w:p w:rsidR="004C3738" w:rsidRDefault="004C3738" w:rsidP="004C3738">
      <w:r>
        <w:rPr>
          <w:b/>
          <w:bCs/>
        </w:rPr>
        <w:t>Лексическая сторона речи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pPr>
        <w:numPr>
          <w:ilvl w:val="0"/>
          <w:numId w:val="12"/>
        </w:numPr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C3738" w:rsidRDefault="004C3738" w:rsidP="004C3738">
      <w:pPr>
        <w:numPr>
          <w:ilvl w:val="0"/>
          <w:numId w:val="12"/>
        </w:numPr>
      </w:pPr>
      <w: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C3738" w:rsidRDefault="004C3738" w:rsidP="004C3738">
      <w:pPr>
        <w:numPr>
          <w:ilvl w:val="0"/>
          <w:numId w:val="12"/>
        </w:numPr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C3738" w:rsidRDefault="004C3738" w:rsidP="004C3738">
      <w:pPr>
        <w:numPr>
          <w:ilvl w:val="0"/>
          <w:numId w:val="12"/>
        </w:numPr>
      </w:pP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13"/>
        </w:numPr>
      </w:pPr>
      <w: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C3738" w:rsidRDefault="004C3738" w:rsidP="004C3738">
      <w:pPr>
        <w:numPr>
          <w:ilvl w:val="0"/>
          <w:numId w:val="13"/>
        </w:numPr>
      </w:pPr>
      <w:proofErr w:type="gramStart"/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C3738" w:rsidRDefault="004C3738" w:rsidP="004C3738">
      <w:r>
        <w:rPr>
          <w:b/>
          <w:bCs/>
        </w:rPr>
        <w:t>Грамматическая сторона речи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r>
        <w:t>•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коммуникативно-значимом контексте;</w:t>
      </w:r>
    </w:p>
    <w:p w:rsidR="004C3738" w:rsidRDefault="004C3738" w:rsidP="004C3738">
      <w:r>
        <w:t xml:space="preserve">• распознавать и употреблять в речи: — различные коммуникативные типы предложений: повествовательные (утвердительные, отрицательные), вопросительные (общий, специальный вопрос); — имена существительные и имена прилагательные мужского и женского рода, в единственном и множественном числе, — имена существительные c определённым/неопределённым / нулевым артиклем; — личные местоимения в именительном падеже; - притяжательные местоимения (безударная/ударная формы); — количественные числительные 0-100; — глаголы в наиболее употребительных временных формах изъявительного наклонения: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Indicativo</w:t>
      </w:r>
      <w:proofErr w:type="spellEnd"/>
      <w:r>
        <w:t xml:space="preserve">,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Simple</w:t>
      </w:r>
      <w:proofErr w:type="spellEnd"/>
      <w:r>
        <w:t>; - повелительное наклонение (</w:t>
      </w:r>
      <w:proofErr w:type="spellStart"/>
      <w:r>
        <w:t>Modo</w:t>
      </w:r>
      <w:proofErr w:type="spellEnd"/>
      <w:r>
        <w:t xml:space="preserve"> </w:t>
      </w:r>
      <w:proofErr w:type="spellStart"/>
      <w:r>
        <w:t>Imperativo</w:t>
      </w:r>
      <w:proofErr w:type="spellEnd"/>
      <w:r>
        <w:t>, 2-е лицо ед. и мн. ч.)</w:t>
      </w:r>
      <w:proofErr w:type="gramStart"/>
      <w:r>
        <w:t xml:space="preserve"> .</w:t>
      </w:r>
      <w:proofErr w:type="gramEnd"/>
    </w:p>
    <w:p w:rsidR="004C3738" w:rsidRDefault="004C3738" w:rsidP="004C3738">
      <w:proofErr w:type="spellStart"/>
      <w:r>
        <w:t>Обучающийся</w:t>
      </w:r>
      <w:r>
        <w:rPr>
          <w:b/>
        </w:rPr>
        <w:t>получит</w:t>
      </w:r>
      <w:proofErr w:type="spellEnd"/>
      <w:r>
        <w:rPr>
          <w:b/>
        </w:rPr>
        <w:t xml:space="preserve"> возможность научиться:</w:t>
      </w:r>
    </w:p>
    <w:p w:rsidR="004C3738" w:rsidRDefault="004C3738" w:rsidP="004C3738">
      <w:r>
        <w:t>• распознавать степени сравнения прилагательных;</w:t>
      </w:r>
    </w:p>
    <w:p w:rsidR="004C3738" w:rsidRDefault="004C3738" w:rsidP="004C3738">
      <w:r>
        <w:t xml:space="preserve">• распознавать в речи предложения с конструкциями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+ </w:t>
      </w:r>
      <w:proofErr w:type="spellStart"/>
      <w:r>
        <w:t>infinitivo</w:t>
      </w:r>
      <w:proofErr w:type="spellEnd"/>
      <w:r>
        <w:t>,  </w:t>
      </w:r>
      <w:proofErr w:type="spellStart"/>
      <w:r>
        <w:t>deber+infinitivo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que+infinitivo</w:t>
      </w:r>
      <w:proofErr w:type="spellEnd"/>
      <w:r>
        <w:t>,</w:t>
      </w:r>
    </w:p>
    <w:p w:rsidR="004C3738" w:rsidRDefault="004C3738" w:rsidP="004C3738">
      <w:r>
        <w:t xml:space="preserve">• употреблять безличную форму </w:t>
      </w:r>
      <w:proofErr w:type="spellStart"/>
      <w:r>
        <w:t>hay</w:t>
      </w:r>
      <w:proofErr w:type="spellEnd"/>
      <w:r>
        <w:t>,</w:t>
      </w:r>
    </w:p>
    <w:p w:rsidR="004C3738" w:rsidRDefault="004C3738" w:rsidP="004C3738">
      <w:r>
        <w:t>• использовать в речи глаголы во временных формах действительного залога (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Indicativo</w:t>
      </w:r>
      <w:proofErr w:type="spellEnd"/>
      <w:r>
        <w:t xml:space="preserve">,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).</w:t>
      </w:r>
    </w:p>
    <w:p w:rsidR="004C3738" w:rsidRDefault="004C3738" w:rsidP="004C3738">
      <w:r>
        <w:rPr>
          <w:b/>
          <w:bCs/>
        </w:rPr>
        <w:t>Социокультурные знания и умения</w:t>
      </w:r>
    </w:p>
    <w:p w:rsidR="004C3738" w:rsidRDefault="004C3738" w:rsidP="004C3738">
      <w:r>
        <w:t>Обучающийся </w:t>
      </w:r>
      <w:r>
        <w:rPr>
          <w:b/>
          <w:bCs/>
        </w:rPr>
        <w:t>научится:</w:t>
      </w:r>
    </w:p>
    <w:p w:rsidR="004C3738" w:rsidRDefault="004C3738" w:rsidP="004C3738">
      <w:pPr>
        <w:numPr>
          <w:ilvl w:val="0"/>
          <w:numId w:val="14"/>
        </w:numPr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C3738" w:rsidRDefault="004C3738" w:rsidP="004C3738">
      <w:pPr>
        <w:numPr>
          <w:ilvl w:val="0"/>
          <w:numId w:val="14"/>
        </w:numPr>
      </w:pPr>
      <w:r>
        <w:t>представлять родную страну и культуру на немецком языке;</w:t>
      </w:r>
    </w:p>
    <w:p w:rsidR="004C3738" w:rsidRDefault="004C3738" w:rsidP="004C3738">
      <w:pPr>
        <w:numPr>
          <w:ilvl w:val="0"/>
          <w:numId w:val="14"/>
        </w:numPr>
      </w:pPr>
      <w:r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15"/>
        </w:numPr>
      </w:pPr>
      <w:r>
        <w:t>использовать социокультурные реалии при создании устных и письменных высказываний;</w:t>
      </w:r>
    </w:p>
    <w:p w:rsidR="004C3738" w:rsidRDefault="004C3738" w:rsidP="004C3738">
      <w:pPr>
        <w:numPr>
          <w:ilvl w:val="0"/>
          <w:numId w:val="15"/>
        </w:numPr>
      </w:pPr>
      <w:r>
        <w:t>находить сходство и различие в традициях родной страны и страны/стран изучаемого языка.</w:t>
      </w:r>
    </w:p>
    <w:p w:rsidR="004C3738" w:rsidRDefault="004C3738" w:rsidP="004C3738">
      <w:r>
        <w:rPr>
          <w:b/>
          <w:bCs/>
        </w:rPr>
        <w:t>Компенсаторные умения</w:t>
      </w:r>
    </w:p>
    <w:p w:rsidR="004C3738" w:rsidRDefault="004C3738" w:rsidP="004C3738">
      <w:r>
        <w:t>Обучающийся</w:t>
      </w:r>
      <w:r>
        <w:rPr>
          <w:b/>
          <w:bCs/>
        </w:rPr>
        <w:t> научится:</w:t>
      </w:r>
    </w:p>
    <w:p w:rsidR="004C3738" w:rsidRDefault="004C3738" w:rsidP="004C3738">
      <w:pPr>
        <w:numPr>
          <w:ilvl w:val="0"/>
          <w:numId w:val="16"/>
        </w:numPr>
      </w:pPr>
      <w:r>
        <w:t>выходить из положения при дефиците языковых средств: использовать переспрос при говорении.</w:t>
      </w:r>
    </w:p>
    <w:p w:rsidR="004C3738" w:rsidRDefault="004C3738" w:rsidP="004C3738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4C3738" w:rsidRDefault="004C3738" w:rsidP="004C3738">
      <w:pPr>
        <w:numPr>
          <w:ilvl w:val="0"/>
          <w:numId w:val="17"/>
        </w:numPr>
      </w:pPr>
      <w:r>
        <w:t>использовать перифраз, синонимические и антонимические средства при говорении;</w:t>
      </w:r>
    </w:p>
    <w:p w:rsidR="004C3738" w:rsidRDefault="004C3738" w:rsidP="004C3738">
      <w:pPr>
        <w:numPr>
          <w:ilvl w:val="0"/>
          <w:numId w:val="17"/>
        </w:numPr>
      </w:pPr>
      <w:r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4C3738" w:rsidRDefault="004C3738" w:rsidP="004C3738"/>
    <w:p w:rsidR="004C3738" w:rsidRDefault="004C3738" w:rsidP="004C3738">
      <w:pPr>
        <w:jc w:val="center"/>
        <w:rPr>
          <w:b/>
        </w:rPr>
      </w:pPr>
    </w:p>
    <w:p w:rsidR="004C3738" w:rsidRDefault="004C3738" w:rsidP="004C3738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4C3738" w:rsidRDefault="004C3738" w:rsidP="004C3738">
      <w:pPr>
        <w:rPr>
          <w:b/>
        </w:rPr>
      </w:pPr>
      <w:r>
        <w:rPr>
          <w:b/>
        </w:rPr>
        <w:t>1-й год обучения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Раздел</w:t>
      </w:r>
      <w:proofErr w:type="gramStart"/>
      <w:r>
        <w:rPr>
          <w:b/>
        </w:rPr>
        <w:t>1</w:t>
      </w:r>
      <w:proofErr w:type="gramEnd"/>
      <w:r>
        <w:rPr>
          <w:b/>
        </w:rPr>
        <w:t>. Знакомство (10 часов)</w:t>
      </w:r>
    </w:p>
    <w:p w:rsidR="004C3738" w:rsidRDefault="004C3738" w:rsidP="004C3738">
      <w:pPr>
        <w:jc w:val="both"/>
      </w:pPr>
      <w:r>
        <w:lastRenderedPageBreak/>
        <w:t>Страны изучаемого языка и родная страна, географическое положение и столицы. Знакомство с одноклассниками, учителем и с испанскими и латиноамериканскими сверстниками. Особенности испанского приветствия в разное время суток. Школьная жизнь</w:t>
      </w:r>
      <w:proofErr w:type="gramStart"/>
      <w:r>
        <w:t xml:space="preserve">.: </w:t>
      </w:r>
      <w:proofErr w:type="gramEnd"/>
      <w:r>
        <w:t>предметы школьного обихода, класс и мебель, школьные принадлежности. Национальности. Написание почтового адреса. Переписка с зарубежными сверстниками. Описание цвета предметов и их принадлежности.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Раздел 2.«Мой дом» (11 часов)</w:t>
      </w:r>
    </w:p>
    <w:p w:rsidR="004C3738" w:rsidRDefault="004C3738" w:rsidP="004C3738">
      <w:pPr>
        <w:jc w:val="both"/>
      </w:pPr>
      <w:r>
        <w:t>Жизнь в городе и пригороде. Описание дома и квартиры: местонахождение, внешний вид, комнаты и их назначение, мебель и её расположение. Описание цвета предметов и их принадлежности.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Раздел 3</w:t>
      </w:r>
      <w:r>
        <w:rPr>
          <w:b/>
          <w:bCs/>
        </w:rPr>
        <w:t>«День рождения моей бабушки»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>6  часов)</w:t>
      </w:r>
    </w:p>
    <w:p w:rsidR="004C3738" w:rsidRDefault="004C3738" w:rsidP="004C3738">
      <w:pPr>
        <w:jc w:val="both"/>
      </w:pPr>
      <w:r>
        <w:t>Моя семья. Члены семьи. Внешность. Родословная моей семьи. Семейные праздники. Название месяцев.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Раздел 4. Распорядок дня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>7  часов)</w:t>
      </w:r>
    </w:p>
    <w:p w:rsidR="004C3738" w:rsidRDefault="004C3738" w:rsidP="004C3738">
      <w:pPr>
        <w:jc w:val="both"/>
      </w:pPr>
      <w:r>
        <w:t>Режим дня. Обозначение времени. Расписание уроков. Дни недели.</w:t>
      </w:r>
    </w:p>
    <w:p w:rsidR="004C3738" w:rsidRDefault="004C3738" w:rsidP="004C3738">
      <w:pPr>
        <w:autoSpaceDE w:val="0"/>
        <w:autoSpaceDN w:val="0"/>
        <w:adjustRightInd w:val="0"/>
        <w:jc w:val="both"/>
      </w:pPr>
    </w:p>
    <w:p w:rsidR="004C3738" w:rsidRDefault="004C3738" w:rsidP="004C3738">
      <w:pPr>
        <w:jc w:val="both"/>
      </w:pPr>
    </w:p>
    <w:p w:rsidR="004C3738" w:rsidRDefault="004C3738" w:rsidP="004C3738">
      <w:pPr>
        <w:jc w:val="both"/>
        <w:rPr>
          <w:b/>
        </w:rPr>
      </w:pPr>
      <w:r>
        <w:rPr>
          <w:b/>
        </w:rPr>
        <w:t>2-й год обучения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Раздел 1. Покупки (7 часов)</w:t>
      </w:r>
    </w:p>
    <w:p w:rsidR="004C3738" w:rsidRDefault="004C3738" w:rsidP="004C3738">
      <w:pPr>
        <w:jc w:val="both"/>
      </w:pPr>
      <w:r>
        <w:t>Магазины и покупки. Продукты и цены в Испании и России. Валюты Испании и России. Предметы одежды и их описание. Форма одежды для разных сфер жизни. Школьная форма и ее значение. Выражение одобрения или осуждения формы одежды.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>Раздел 2. Еда (7 часов)</w:t>
      </w:r>
    </w:p>
    <w:p w:rsidR="004C3738" w:rsidRDefault="004C3738" w:rsidP="004C3738">
      <w:pPr>
        <w:jc w:val="both"/>
      </w:pPr>
      <w:r>
        <w:t>Кулинария и блюда испанской и российской кухни.</w:t>
      </w:r>
    </w:p>
    <w:p w:rsidR="004C3738" w:rsidRDefault="004C3738" w:rsidP="004C3738">
      <w:pPr>
        <w:jc w:val="both"/>
      </w:pPr>
      <w:r>
        <w:t>В ресторане: меню, заказ блюд и оплата счета. Здоровое питание. Выражение одобрения вкуса блюда. Сервировка стола.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 xml:space="preserve">Раздел 3. Здоровье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 часов)</w:t>
      </w:r>
    </w:p>
    <w:p w:rsidR="004C3738" w:rsidRDefault="004C3738" w:rsidP="004C3738">
      <w:pPr>
        <w:jc w:val="both"/>
      </w:pPr>
      <w:r>
        <w:t>На приеме у врача. Здоровье и части тела. Симптомы и способы профилактики простудных заболеваний. Описание и сравнение внешности людей. Здоровый образ жизни и советы по профилактике заболеваний.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 xml:space="preserve">Раздел 4. Моя профессия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 часов)</w:t>
      </w:r>
    </w:p>
    <w:p w:rsidR="004C3738" w:rsidRDefault="004C3738" w:rsidP="004C3738">
      <w:pPr>
        <w:jc w:val="both"/>
      </w:pPr>
      <w:r>
        <w:t>Профессии и работа. Описание профессии и черт характера, необходимых для различных профессий. Описание планов на будущее.</w:t>
      </w:r>
    </w:p>
    <w:p w:rsidR="004C3738" w:rsidRDefault="004C3738" w:rsidP="004C3738">
      <w:pPr>
        <w:jc w:val="both"/>
        <w:rPr>
          <w:b/>
        </w:rPr>
      </w:pPr>
      <w:r>
        <w:rPr>
          <w:b/>
        </w:rPr>
        <w:t xml:space="preserve">Раздел 5. Праздники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8 часов)</w:t>
      </w:r>
    </w:p>
    <w:p w:rsidR="004C3738" w:rsidRDefault="004C3738" w:rsidP="004C3738">
      <w:pPr>
        <w:jc w:val="both"/>
      </w:pPr>
      <w:r>
        <w:t>Праздники и традиции в России и Испании. Типичные российские и испанские праздники. Подготовка праздника дома и уборка после него.</w:t>
      </w:r>
    </w:p>
    <w:p w:rsidR="004C3738" w:rsidRDefault="004C3738" w:rsidP="004C3738">
      <w:pPr>
        <w:jc w:val="both"/>
      </w:pPr>
    </w:p>
    <w:p w:rsidR="004C3738" w:rsidRDefault="004C3738" w:rsidP="004C37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Промежуточная аттестация проводится в конце учебного года в форме теста</w:t>
      </w:r>
    </w:p>
    <w:p w:rsidR="004C3738" w:rsidRDefault="004C3738" w:rsidP="004C3738">
      <w:pPr>
        <w:jc w:val="both"/>
      </w:pPr>
    </w:p>
    <w:p w:rsidR="004C3738" w:rsidRDefault="004C3738" w:rsidP="004C3738">
      <w:pPr>
        <w:jc w:val="center"/>
      </w:pPr>
    </w:p>
    <w:p w:rsidR="004C3738" w:rsidRDefault="004C3738" w:rsidP="004C3738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4C3738" w:rsidRDefault="004C3738" w:rsidP="004C3738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4C3738" w:rsidRDefault="004C3738" w:rsidP="004C3738">
      <w:pPr>
        <w:rPr>
          <w:b/>
        </w:rPr>
      </w:pPr>
      <w:r>
        <w:rPr>
          <w:b/>
        </w:rPr>
        <w:t>1-й год обучения</w:t>
      </w:r>
    </w:p>
    <w:p w:rsidR="004C3738" w:rsidRDefault="004C3738" w:rsidP="004C3738">
      <w:r>
        <w:t>Количество часов в год- 34 ч, в неделю- 1ч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463"/>
      </w:tblGrid>
      <w:tr w:rsidR="004C3738" w:rsidTr="00FD694F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 тема урока</w:t>
            </w:r>
          </w:p>
        </w:tc>
      </w:tr>
      <w:tr w:rsidR="004C3738" w:rsidTr="00FD694F">
        <w:trPr>
          <w:trHeight w:val="276"/>
        </w:trPr>
        <w:tc>
          <w:tcPr>
            <w:tcW w:w="9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/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rPr>
                <w:b/>
                <w:color w:val="000000"/>
              </w:rPr>
            </w:pPr>
          </w:p>
        </w:tc>
      </w:tr>
      <w:tr w:rsidR="004C3738" w:rsidTr="00FD694F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  <w:color w:val="000000"/>
              </w:rPr>
              <w:t xml:space="preserve">                                 Раздел 1. </w:t>
            </w:r>
            <w:r>
              <w:rPr>
                <w:b/>
              </w:rPr>
              <w:t xml:space="preserve">Знакомство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11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1/1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Страна изучаемого языка, столица.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2/2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Алфавит и правила чтения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3./3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Диалог-знакомство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4/4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Личные местоимения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5/5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Первый день в школе. Лексика.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6/6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Род существительных. Артикль.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7./7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Числительные 1-30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8./8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Грамматика: испанский глагол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9./9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Выполнение лексико-грамматических упражнений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10/10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Представление и описание возраста человека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11./11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Написание почтового адреса. 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</w:rPr>
              <w:t>Раздел 2. «Мой дом» (10 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12/1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Введение лексики по теме «мой дом»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13/2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Глаголы «быть» и «находиться»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14./3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Предлоги места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15./4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Описание картинки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16./5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Развитие навыков работы с текстом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17/6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roofErr w:type="spellStart"/>
            <w:r>
              <w:t>Аудирование</w:t>
            </w:r>
            <w:proofErr w:type="spellEnd"/>
            <w:r>
              <w:t xml:space="preserve"> текстов по теме «Мой дом»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18/7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Развитие навыков монологической речи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19/8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Контроль навыков чтения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20/9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Обобщающее повторение по теме «Мой дом»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21/10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Проект «Моя квартира»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</w:rPr>
              <w:t>Раздел 3</w:t>
            </w:r>
            <w:r>
              <w:rPr>
                <w:b/>
                <w:bCs/>
              </w:rPr>
              <w:t xml:space="preserve">«День рождения моей бабушки» </w:t>
            </w:r>
            <w:r>
              <w:rPr>
                <w:b/>
              </w:rPr>
              <w:t>(6 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22/1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Моя семья. Введение лексики 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23/2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Внешность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24/3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Когда у тебя день рождения?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25./4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Генеалогическое древо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26./5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Приглашение на праздник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27/6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Развитие навыков чтения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rPr>
                <w:b/>
              </w:rPr>
            </w:pPr>
            <w:r>
              <w:rPr>
                <w:b/>
              </w:rPr>
              <w:t>Раздел 4. Распорядок дня (7 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28/1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Режим </w:t>
            </w:r>
            <w:proofErr w:type="spellStart"/>
            <w:r>
              <w:t>дня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лексики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29./2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Указание времени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30/3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Спряжение глаголов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31./4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Расписание уроков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32./5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33/6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34/7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Урок обобщения разделов 1-4</w:t>
            </w:r>
          </w:p>
        </w:tc>
      </w:tr>
    </w:tbl>
    <w:p w:rsidR="004C3738" w:rsidRDefault="004C3738" w:rsidP="004C3738">
      <w:pPr>
        <w:rPr>
          <w:b/>
        </w:rPr>
      </w:pPr>
    </w:p>
    <w:p w:rsidR="004C3738" w:rsidRDefault="004C3738" w:rsidP="004C3738">
      <w:pPr>
        <w:rPr>
          <w:b/>
        </w:rPr>
      </w:pPr>
      <w:r>
        <w:rPr>
          <w:b/>
        </w:rPr>
        <w:t>2-й год обучения</w:t>
      </w:r>
    </w:p>
    <w:p w:rsidR="004C3738" w:rsidRDefault="004C3738" w:rsidP="004C3738">
      <w:r>
        <w:t>Количество часов в год- 34 ч, в неделю- 1ч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7792"/>
      </w:tblGrid>
      <w:tr w:rsidR="004C3738" w:rsidTr="00FD694F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 тема урока</w:t>
            </w:r>
          </w:p>
        </w:tc>
      </w:tr>
      <w:tr w:rsidR="004C3738" w:rsidTr="00FD694F">
        <w:trPr>
          <w:trHeight w:val="27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rPr>
                <w:b/>
                <w:color w:val="000000"/>
              </w:rPr>
            </w:pPr>
          </w:p>
        </w:tc>
      </w:tr>
      <w:tr w:rsidR="004C3738" w:rsidTr="00FD694F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  <w:color w:val="000000"/>
              </w:rPr>
              <w:t xml:space="preserve">                                 Раздел 1. «</w:t>
            </w:r>
            <w:r>
              <w:rPr>
                <w:b/>
              </w:rPr>
              <w:t xml:space="preserve">Покупки»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 покупками.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Продукты. Введение лексики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Одежда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Развитие навыков диалогической речи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Сравнительная степень прилагательных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Чтение с полным пониманием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7/7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Обобщение грамматического материала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</w:rPr>
              <w:t>Раздел 2. «Еда» (7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Еда. Введение лексики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В ресторане. Диалогическая речь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Превосходная степень прилагательных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11/4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Мое любимое блюдо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Поисковое чтение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Домашнее меню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14/7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Повторение темы «Еда»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</w:rPr>
              <w:t xml:space="preserve">Раздел 3. «Здоровье»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Введение лексики «Части тела»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Здоровье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Глаголы долженствования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Повелительное наклонение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Развитие навыков </w:t>
            </w:r>
            <w:proofErr w:type="spellStart"/>
            <w:r>
              <w:rPr>
                <w:iCs/>
                <w:color w:val="000000"/>
              </w:rPr>
              <w:t>аудирования</w:t>
            </w:r>
            <w:proofErr w:type="spellEnd"/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Чтение текстов. Пересказ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</w:rPr>
              <w:t>Раздел 4. « Моя профессия» (6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Профессии. Введение лексики.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Будущее время 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Мои планы на будущее. РС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Составление </w:t>
            </w:r>
            <w:proofErr w:type="spellStart"/>
            <w:r>
              <w:t>анкеты</w:t>
            </w:r>
            <w:proofErr w:type="gramStart"/>
            <w:r>
              <w:t>,р</w:t>
            </w:r>
            <w:proofErr w:type="gramEnd"/>
            <w:r>
              <w:t>езюме</w:t>
            </w:r>
            <w:proofErr w:type="spellEnd"/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Личное письмо.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Контроль лексико-грамматических навыков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rPr>
                <w:b/>
              </w:rPr>
              <w:t>Раздел 5. « Праздники» (8 часов)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Праздники в Испании и России. РС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Введение лексики по теме «Праздники»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Спряжение глаголов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Повторение разделов 1-5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pPr>
              <w:rPr>
                <w:b/>
              </w:rPr>
            </w:pPr>
            <w:r>
              <w:rPr>
                <w:b/>
              </w:rPr>
              <w:t>Итоговый тест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33/7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Урок анализа и коррекции итогового теста</w:t>
            </w:r>
          </w:p>
        </w:tc>
      </w:tr>
      <w:tr w:rsidR="004C3738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8" w:rsidRDefault="004C3738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34/8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8" w:rsidRDefault="004C3738" w:rsidP="00FD694F">
            <w:r>
              <w:t>Обобщающий урок</w:t>
            </w:r>
          </w:p>
        </w:tc>
      </w:tr>
    </w:tbl>
    <w:p w:rsidR="004C3738" w:rsidRDefault="004C3738" w:rsidP="004C3738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67"/>
    <w:multiLevelType w:val="multilevel"/>
    <w:tmpl w:val="FD6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6C29"/>
    <w:multiLevelType w:val="multilevel"/>
    <w:tmpl w:val="73E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C692E"/>
    <w:multiLevelType w:val="multilevel"/>
    <w:tmpl w:val="A01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F595B"/>
    <w:multiLevelType w:val="multilevel"/>
    <w:tmpl w:val="6FC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11E92"/>
    <w:multiLevelType w:val="multilevel"/>
    <w:tmpl w:val="FF0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E7341"/>
    <w:multiLevelType w:val="multilevel"/>
    <w:tmpl w:val="B39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B1BE0"/>
    <w:multiLevelType w:val="multilevel"/>
    <w:tmpl w:val="426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87851"/>
    <w:multiLevelType w:val="multilevel"/>
    <w:tmpl w:val="051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B53FE"/>
    <w:multiLevelType w:val="multilevel"/>
    <w:tmpl w:val="1B4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D61"/>
    <w:multiLevelType w:val="multilevel"/>
    <w:tmpl w:val="F95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86910"/>
    <w:multiLevelType w:val="multilevel"/>
    <w:tmpl w:val="D33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63B28"/>
    <w:multiLevelType w:val="multilevel"/>
    <w:tmpl w:val="4F4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05836"/>
    <w:multiLevelType w:val="multilevel"/>
    <w:tmpl w:val="C16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05C35"/>
    <w:multiLevelType w:val="multilevel"/>
    <w:tmpl w:val="5A5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B2C12"/>
    <w:multiLevelType w:val="multilevel"/>
    <w:tmpl w:val="C52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E731D"/>
    <w:multiLevelType w:val="multilevel"/>
    <w:tmpl w:val="C0E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777DE"/>
    <w:multiLevelType w:val="multilevel"/>
    <w:tmpl w:val="AAB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01"/>
    <w:rsid w:val="00347F01"/>
    <w:rsid w:val="004C3738"/>
    <w:rsid w:val="004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4C3738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4C373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3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4C3738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4C373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3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2022-11-20T16:06:00Z</dcterms:created>
  <dcterms:modified xsi:type="dcterms:W3CDTF">2022-11-20T16:07:00Z</dcterms:modified>
</cp:coreProperties>
</file>